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9A" w:rsidRDefault="00FC759A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FC759A" w:rsidRDefault="00FC759A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FC759A" w:rsidRDefault="00FC759A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FC759A" w:rsidRDefault="00FC759A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FC759A" w:rsidRDefault="00FC759A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A63F95" w:rsidRDefault="00FC759A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PERSPECTIVES OF SCHIZOPHRENIA</w:t>
      </w:r>
    </w:p>
    <w:p w:rsidR="00A63F95" w:rsidRDefault="00A63F95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A63F95" w:rsidRDefault="00A63F95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A63F95" w:rsidRDefault="00FC759A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F2180">
        <w:rPr>
          <w:rFonts w:ascii="Times New Roman" w:hAnsi="Times New Roman" w:cs="Times New Roman"/>
          <w:sz w:val="24"/>
          <w:szCs w:val="24"/>
        </w:rPr>
        <w:t>By Student Name:</w:t>
      </w:r>
    </w:p>
    <w:p w:rsidR="00A63F95" w:rsidRDefault="00A63F95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A63F95" w:rsidRDefault="00A63F95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A63F95" w:rsidRDefault="00A63F95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FC759A" w:rsidRPr="00DF2180" w:rsidRDefault="00FC759A" w:rsidP="00A63F9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F2180">
        <w:rPr>
          <w:rFonts w:ascii="Times New Roman" w:hAnsi="Times New Roman" w:cs="Times New Roman"/>
          <w:sz w:val="24"/>
          <w:szCs w:val="24"/>
        </w:rPr>
        <w:t>Course Code and Name</w:t>
      </w:r>
    </w:p>
    <w:p w:rsidR="00FC759A" w:rsidRPr="00DF2180" w:rsidRDefault="00FC759A" w:rsidP="00FC7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180">
        <w:rPr>
          <w:rFonts w:ascii="Times New Roman" w:hAnsi="Times New Roman" w:cs="Times New Roman"/>
          <w:sz w:val="24"/>
          <w:szCs w:val="24"/>
        </w:rPr>
        <w:t>Professor</w:t>
      </w:r>
    </w:p>
    <w:p w:rsidR="00FC759A" w:rsidRPr="00DF2180" w:rsidRDefault="00FC759A" w:rsidP="00FC7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180">
        <w:rPr>
          <w:rFonts w:ascii="Times New Roman" w:hAnsi="Times New Roman" w:cs="Times New Roman"/>
          <w:sz w:val="24"/>
          <w:szCs w:val="24"/>
        </w:rPr>
        <w:t>Date</w:t>
      </w:r>
    </w:p>
    <w:p w:rsidR="00A63F95" w:rsidRDefault="00A63F95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A63F95" w:rsidRDefault="00A63F95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A63F95" w:rsidRDefault="00A63F95" w:rsidP="007A605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9466A0" w:rsidRPr="007A6055" w:rsidRDefault="009466A0" w:rsidP="00A63F95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7A6055">
        <w:rPr>
          <w:rFonts w:ascii="Times New Roman" w:hAnsi="Times New Roman" w:cs="Times New Roman"/>
          <w:sz w:val="24"/>
          <w:szCs w:val="24"/>
        </w:rPr>
        <w:lastRenderedPageBreak/>
        <w:t>Perspectives of Schizophrenia</w:t>
      </w:r>
    </w:p>
    <w:p w:rsidR="009269E8" w:rsidRPr="007A6055" w:rsidRDefault="009466A0" w:rsidP="007A6055">
      <w:pPr>
        <w:spacing w:before="240"/>
        <w:ind w:firstLine="720"/>
        <w:rPr>
          <w:rFonts w:ascii="Times New Roman" w:hAnsi="Times New Roman" w:cs="Times New Roman"/>
          <w:sz w:val="24"/>
          <w:szCs w:val="24"/>
        </w:rPr>
      </w:pPr>
      <w:r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B975FC" w:rsidRPr="007A6055">
        <w:rPr>
          <w:rFonts w:ascii="Times New Roman" w:hAnsi="Times New Roman" w:cs="Times New Roman"/>
          <w:sz w:val="24"/>
          <w:szCs w:val="24"/>
        </w:rPr>
        <w:t xml:space="preserve">Schizophrenia is a mental health disorder that affects the </w:t>
      </w:r>
      <w:r w:rsidR="00B975FC" w:rsidRPr="007A6055">
        <w:rPr>
          <w:rFonts w:ascii="Times New Roman" w:hAnsi="Times New Roman" w:cs="Times New Roman"/>
          <w:noProof/>
          <w:sz w:val="24"/>
          <w:szCs w:val="24"/>
        </w:rPr>
        <w:t>centr</w:t>
      </w:r>
      <w:r w:rsidR="00CA1CBB" w:rsidRPr="007A6055">
        <w:rPr>
          <w:rFonts w:ascii="Times New Roman" w:hAnsi="Times New Roman" w:cs="Times New Roman"/>
          <w:noProof/>
          <w:sz w:val="24"/>
          <w:szCs w:val="24"/>
        </w:rPr>
        <w:t>a</w:t>
      </w:r>
      <w:r w:rsidR="00B975FC" w:rsidRPr="007A6055">
        <w:rPr>
          <w:rFonts w:ascii="Times New Roman" w:hAnsi="Times New Roman" w:cs="Times New Roman"/>
          <w:noProof/>
          <w:sz w:val="24"/>
          <w:szCs w:val="24"/>
        </w:rPr>
        <w:t>l</w:t>
      </w:r>
      <w:r w:rsidR="00B975FC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B975FC" w:rsidRPr="007A6055">
        <w:rPr>
          <w:rFonts w:ascii="Times New Roman" w:hAnsi="Times New Roman" w:cs="Times New Roman"/>
          <w:noProof/>
          <w:sz w:val="24"/>
          <w:szCs w:val="24"/>
        </w:rPr>
        <w:t>nervous</w:t>
      </w:r>
      <w:r w:rsidR="00B975FC" w:rsidRPr="007A6055">
        <w:rPr>
          <w:rFonts w:ascii="Times New Roman" w:hAnsi="Times New Roman" w:cs="Times New Roman"/>
          <w:sz w:val="24"/>
          <w:szCs w:val="24"/>
        </w:rPr>
        <w:t xml:space="preserve"> system and the limbic system ther</w:t>
      </w:r>
      <w:r w:rsidR="00403A2A" w:rsidRPr="007A6055">
        <w:rPr>
          <w:rFonts w:ascii="Times New Roman" w:hAnsi="Times New Roman" w:cs="Times New Roman"/>
          <w:sz w:val="24"/>
          <w:szCs w:val="24"/>
        </w:rPr>
        <w:t>eb</w:t>
      </w:r>
      <w:r w:rsidR="00B975FC" w:rsidRPr="007A6055">
        <w:rPr>
          <w:rFonts w:ascii="Times New Roman" w:hAnsi="Times New Roman" w:cs="Times New Roman"/>
          <w:sz w:val="24"/>
          <w:szCs w:val="24"/>
        </w:rPr>
        <w:t xml:space="preserve">y </w:t>
      </w:r>
      <w:r w:rsidR="00B975FC" w:rsidRPr="007A6055">
        <w:rPr>
          <w:rFonts w:ascii="Times New Roman" w:hAnsi="Times New Roman" w:cs="Times New Roman"/>
          <w:noProof/>
          <w:sz w:val="24"/>
          <w:szCs w:val="24"/>
        </w:rPr>
        <w:t>affecti</w:t>
      </w:r>
      <w:r w:rsidR="00CA1CBB" w:rsidRPr="007A6055">
        <w:rPr>
          <w:rFonts w:ascii="Times New Roman" w:hAnsi="Times New Roman" w:cs="Times New Roman"/>
          <w:noProof/>
          <w:sz w:val="24"/>
          <w:szCs w:val="24"/>
        </w:rPr>
        <w:t>ng</w:t>
      </w:r>
      <w:r w:rsidR="00B975FC" w:rsidRPr="007A6055">
        <w:rPr>
          <w:rFonts w:ascii="Times New Roman" w:hAnsi="Times New Roman" w:cs="Times New Roman"/>
          <w:sz w:val="24"/>
          <w:szCs w:val="24"/>
        </w:rPr>
        <w:t xml:space="preserve"> cognitive abilities and senses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403A2A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(Scarr et al., 2008)</w:t>
      </w:r>
      <w:r w:rsidR="00B975FC" w:rsidRPr="007A6055">
        <w:rPr>
          <w:rFonts w:ascii="Times New Roman" w:hAnsi="Times New Roman" w:cs="Times New Roman"/>
          <w:sz w:val="24"/>
          <w:szCs w:val="24"/>
        </w:rPr>
        <w:t>. Several factors predispose an in</w:t>
      </w:r>
      <w:r w:rsidR="00403A2A" w:rsidRPr="007A6055">
        <w:rPr>
          <w:rFonts w:ascii="Times New Roman" w:hAnsi="Times New Roman" w:cs="Times New Roman"/>
          <w:sz w:val="24"/>
          <w:szCs w:val="24"/>
        </w:rPr>
        <w:t>di</w:t>
      </w:r>
      <w:r w:rsidR="00B975FC" w:rsidRPr="007A6055">
        <w:rPr>
          <w:rFonts w:ascii="Times New Roman" w:hAnsi="Times New Roman" w:cs="Times New Roman"/>
          <w:sz w:val="24"/>
          <w:szCs w:val="24"/>
        </w:rPr>
        <w:t>vidu</w:t>
      </w:r>
      <w:r w:rsidR="00403A2A" w:rsidRPr="007A6055">
        <w:rPr>
          <w:rFonts w:ascii="Times New Roman" w:hAnsi="Times New Roman" w:cs="Times New Roman"/>
          <w:sz w:val="24"/>
          <w:szCs w:val="24"/>
        </w:rPr>
        <w:t>al</w:t>
      </w:r>
      <w:r w:rsidR="00B975FC" w:rsidRPr="007A6055">
        <w:rPr>
          <w:rFonts w:ascii="Times New Roman" w:hAnsi="Times New Roman" w:cs="Times New Roman"/>
          <w:sz w:val="24"/>
          <w:szCs w:val="24"/>
        </w:rPr>
        <w:t xml:space="preserve"> to the risk of developing Schizophrenia such as be</w:t>
      </w:r>
      <w:r w:rsidR="00403A2A" w:rsidRPr="007A6055">
        <w:rPr>
          <w:rFonts w:ascii="Times New Roman" w:hAnsi="Times New Roman" w:cs="Times New Roman"/>
          <w:sz w:val="24"/>
          <w:szCs w:val="24"/>
        </w:rPr>
        <w:t>havior aspects, environment</w:t>
      </w:r>
      <w:r w:rsidR="00CA1CBB" w:rsidRPr="007A6055">
        <w:rPr>
          <w:rFonts w:ascii="Times New Roman" w:hAnsi="Times New Roman" w:cs="Times New Roman"/>
          <w:sz w:val="24"/>
          <w:szCs w:val="24"/>
        </w:rPr>
        <w:t>,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403A2A" w:rsidRPr="007A6055">
        <w:rPr>
          <w:rFonts w:ascii="Times New Roman" w:hAnsi="Times New Roman" w:cs="Times New Roman"/>
          <w:noProof/>
          <w:sz w:val="24"/>
          <w:szCs w:val="24"/>
        </w:rPr>
        <w:t>and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B975FC" w:rsidRPr="007A6055">
        <w:rPr>
          <w:rFonts w:ascii="Times New Roman" w:hAnsi="Times New Roman" w:cs="Times New Roman"/>
          <w:sz w:val="24"/>
          <w:szCs w:val="24"/>
        </w:rPr>
        <w:t>genetics of the individual.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Schizophrenia patients often require the support of psychologists, social workers, psychiatrists, family</w:t>
      </w:r>
      <w:r w:rsidR="00CA1CBB" w:rsidRPr="007A6055">
        <w:rPr>
          <w:rFonts w:ascii="Times New Roman" w:hAnsi="Times New Roman" w:cs="Times New Roman"/>
          <w:sz w:val="24"/>
          <w:szCs w:val="24"/>
        </w:rPr>
        <w:t>,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403A2A" w:rsidRPr="007A6055">
        <w:rPr>
          <w:rFonts w:ascii="Times New Roman" w:hAnsi="Times New Roman" w:cs="Times New Roman"/>
          <w:noProof/>
          <w:sz w:val="24"/>
          <w:szCs w:val="24"/>
        </w:rPr>
        <w:t>and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friends to manage the disorder. </w:t>
      </w:r>
      <w:r w:rsidR="00403A2A" w:rsidRPr="007A6055">
        <w:rPr>
          <w:rFonts w:ascii="Times New Roman" w:hAnsi="Times New Roman" w:cs="Times New Roman"/>
          <w:noProof/>
          <w:sz w:val="24"/>
          <w:szCs w:val="24"/>
        </w:rPr>
        <w:t>Although</w:t>
      </w:r>
      <w:r w:rsidR="00CA1CBB" w:rsidRPr="007A6055">
        <w:rPr>
          <w:rFonts w:ascii="Times New Roman" w:hAnsi="Times New Roman" w:cs="Times New Roman"/>
          <w:sz w:val="24"/>
          <w:szCs w:val="24"/>
        </w:rPr>
        <w:t xml:space="preserve"> many schizophrenic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people are not violent, they struggle with hallucinations, delusions, mania and other schizophrenia challenges. I chos</w:t>
      </w:r>
      <w:r w:rsidR="00CA1CBB" w:rsidRPr="007A6055">
        <w:rPr>
          <w:rFonts w:ascii="Times New Roman" w:hAnsi="Times New Roman" w:cs="Times New Roman"/>
          <w:sz w:val="24"/>
          <w:szCs w:val="24"/>
        </w:rPr>
        <w:t>e this topic because I believe gaining knowledge of Schizophrenia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would </w:t>
      </w:r>
      <w:r w:rsidR="00CA1CBB" w:rsidRPr="007A6055">
        <w:rPr>
          <w:rFonts w:ascii="Times New Roman" w:hAnsi="Times New Roman" w:cs="Times New Roman"/>
          <w:sz w:val="24"/>
          <w:szCs w:val="24"/>
        </w:rPr>
        <w:t xml:space="preserve">help more in </w:t>
      </w:r>
      <w:r w:rsidR="00403A2A" w:rsidRPr="007A6055">
        <w:rPr>
          <w:rFonts w:ascii="Times New Roman" w:hAnsi="Times New Roman" w:cs="Times New Roman"/>
          <w:sz w:val="24"/>
          <w:szCs w:val="24"/>
        </w:rPr>
        <w:t>supporting these patients to manage schizophrenia and live a close to normal life as possible. This essay examines the perspectives of Schizophrenia and how they aid our comprehension of the disorders with a vi</w:t>
      </w:r>
      <w:r w:rsidR="00CA1CBB" w:rsidRPr="007A6055">
        <w:rPr>
          <w:rFonts w:ascii="Times New Roman" w:hAnsi="Times New Roman" w:cs="Times New Roman"/>
          <w:sz w:val="24"/>
          <w:szCs w:val="24"/>
        </w:rPr>
        <w:t>ew to compare which perspective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CA1CBB" w:rsidRPr="007A6055">
        <w:rPr>
          <w:rFonts w:ascii="Times New Roman" w:hAnsi="Times New Roman" w:cs="Times New Roman"/>
          <w:noProof/>
          <w:sz w:val="24"/>
          <w:szCs w:val="24"/>
        </w:rPr>
        <w:t>is</w:t>
      </w:r>
      <w:r w:rsidR="00CA1CBB" w:rsidRPr="007A6055">
        <w:rPr>
          <w:rFonts w:ascii="Times New Roman" w:hAnsi="Times New Roman" w:cs="Times New Roman"/>
          <w:sz w:val="24"/>
          <w:szCs w:val="24"/>
        </w:rPr>
        <w:t xml:space="preserve"> more useful in promoting</w:t>
      </w:r>
      <w:r w:rsidR="00403A2A" w:rsidRPr="007A6055">
        <w:rPr>
          <w:rFonts w:ascii="Times New Roman" w:hAnsi="Times New Roman" w:cs="Times New Roman"/>
          <w:sz w:val="24"/>
          <w:szCs w:val="24"/>
        </w:rPr>
        <w:t xml:space="preserve"> comprehension and awareness of Schizophrenia.</w:t>
      </w:r>
    </w:p>
    <w:p w:rsidR="00B446FF" w:rsidRPr="007A6055" w:rsidRDefault="00B446FF" w:rsidP="007A6055">
      <w:pPr>
        <w:spacing w:before="24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A6055">
        <w:rPr>
          <w:rFonts w:ascii="Times New Roman" w:hAnsi="Times New Roman" w:cs="Times New Roman"/>
          <w:sz w:val="24"/>
          <w:szCs w:val="24"/>
        </w:rPr>
        <w:t>Perspectives of Schizophrenia</w:t>
      </w:r>
    </w:p>
    <w:p w:rsidR="002F0336" w:rsidRPr="007A6055" w:rsidRDefault="009466A0" w:rsidP="007A6055">
      <w:pPr>
        <w:spacing w:before="240"/>
        <w:ind w:firstLine="720"/>
        <w:rPr>
          <w:rFonts w:ascii="Times New Roman" w:hAnsi="Times New Roman" w:cs="Times New Roman"/>
          <w:sz w:val="24"/>
          <w:szCs w:val="24"/>
        </w:rPr>
      </w:pPr>
      <w:r w:rsidRPr="007A6055">
        <w:rPr>
          <w:rFonts w:ascii="Times New Roman" w:hAnsi="Times New Roman" w:cs="Times New Roman"/>
          <w:sz w:val="24"/>
          <w:szCs w:val="24"/>
        </w:rPr>
        <w:t xml:space="preserve">To begin with, Schizophrenia can be viewed from three </w:t>
      </w:r>
      <w:r w:rsidR="00B446FF" w:rsidRPr="007A6055">
        <w:rPr>
          <w:rFonts w:ascii="Times New Roman" w:hAnsi="Times New Roman" w:cs="Times New Roman"/>
          <w:sz w:val="24"/>
          <w:szCs w:val="24"/>
        </w:rPr>
        <w:t xml:space="preserve">broad </w:t>
      </w:r>
      <w:r w:rsidRPr="007A6055">
        <w:rPr>
          <w:rFonts w:ascii="Times New Roman" w:hAnsi="Times New Roman" w:cs="Times New Roman"/>
          <w:sz w:val="24"/>
          <w:szCs w:val="24"/>
        </w:rPr>
        <w:t>perspectives; biological, psychological and sociology.</w:t>
      </w:r>
      <w:r w:rsidR="0001230D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B446FF" w:rsidRPr="007A6055">
        <w:rPr>
          <w:rFonts w:ascii="Times New Roman" w:hAnsi="Times New Roman" w:cs="Times New Roman"/>
          <w:sz w:val="24"/>
          <w:szCs w:val="24"/>
        </w:rPr>
        <w:t>To comprehend these perspectives better, I embark on a detailed analysis on the each of these perspectives and their contribution to Schizophrenia comprehension. Althoug</w:t>
      </w:r>
      <w:r w:rsidR="002F0336" w:rsidRPr="007A6055">
        <w:rPr>
          <w:rFonts w:ascii="Times New Roman" w:hAnsi="Times New Roman" w:cs="Times New Roman"/>
          <w:sz w:val="24"/>
          <w:szCs w:val="24"/>
        </w:rPr>
        <w:t xml:space="preserve">h they are interrelated, </w:t>
      </w:r>
      <w:r w:rsidR="00B446FF" w:rsidRPr="007A6055">
        <w:rPr>
          <w:rFonts w:ascii="Times New Roman" w:hAnsi="Times New Roman" w:cs="Times New Roman"/>
          <w:sz w:val="24"/>
          <w:szCs w:val="24"/>
        </w:rPr>
        <w:t>each of these</w:t>
      </w:r>
      <w:r w:rsidR="002F0336" w:rsidRPr="007A6055">
        <w:rPr>
          <w:rFonts w:ascii="Times New Roman" w:hAnsi="Times New Roman" w:cs="Times New Roman"/>
          <w:sz w:val="24"/>
          <w:szCs w:val="24"/>
        </w:rPr>
        <w:t xml:space="preserve"> perspectives is different especially on the approach used in </w:t>
      </w:r>
      <w:r w:rsidR="002F0336" w:rsidRPr="007A6055">
        <w:rPr>
          <w:rFonts w:ascii="Times New Roman" w:hAnsi="Times New Roman" w:cs="Times New Roman"/>
          <w:noProof/>
          <w:sz w:val="24"/>
          <w:szCs w:val="24"/>
        </w:rPr>
        <w:t xml:space="preserve">dealing </w:t>
      </w:r>
      <w:r w:rsidR="002F0336" w:rsidRPr="007A6055">
        <w:rPr>
          <w:rFonts w:ascii="Times New Roman" w:hAnsi="Times New Roman" w:cs="Times New Roman"/>
          <w:sz w:val="24"/>
          <w:szCs w:val="24"/>
        </w:rPr>
        <w:t>and workin</w:t>
      </w:r>
      <w:r w:rsidR="00CA1CBB" w:rsidRPr="007A6055">
        <w:rPr>
          <w:rFonts w:ascii="Times New Roman" w:hAnsi="Times New Roman" w:cs="Times New Roman"/>
          <w:sz w:val="24"/>
          <w:szCs w:val="24"/>
        </w:rPr>
        <w:t xml:space="preserve">g with </w:t>
      </w:r>
      <w:r w:rsidR="00CA1CBB" w:rsidRPr="007A6055">
        <w:rPr>
          <w:rFonts w:ascii="Times New Roman" w:hAnsi="Times New Roman" w:cs="Times New Roman"/>
          <w:noProof/>
          <w:sz w:val="24"/>
          <w:szCs w:val="24"/>
        </w:rPr>
        <w:t>Schiz</w:t>
      </w:r>
      <w:r w:rsidR="007A6055" w:rsidRPr="007A6055">
        <w:rPr>
          <w:rFonts w:ascii="Times New Roman" w:hAnsi="Times New Roman" w:cs="Times New Roman"/>
          <w:noProof/>
          <w:sz w:val="24"/>
          <w:szCs w:val="24"/>
        </w:rPr>
        <w:t>o</w:t>
      </w:r>
      <w:r w:rsidR="00CA1CBB" w:rsidRPr="007A6055">
        <w:rPr>
          <w:rFonts w:ascii="Times New Roman" w:hAnsi="Times New Roman" w:cs="Times New Roman"/>
          <w:noProof/>
          <w:sz w:val="24"/>
          <w:szCs w:val="24"/>
        </w:rPr>
        <w:t>phrenic</w:t>
      </w:r>
      <w:r w:rsidR="00CA1CBB" w:rsidRPr="007A6055">
        <w:rPr>
          <w:rFonts w:ascii="Times New Roman" w:hAnsi="Times New Roman" w:cs="Times New Roman"/>
          <w:sz w:val="24"/>
          <w:szCs w:val="24"/>
        </w:rPr>
        <w:t xml:space="preserve"> people</w:t>
      </w:r>
      <w:r w:rsidR="002F0336" w:rsidRPr="007A6055">
        <w:rPr>
          <w:rFonts w:ascii="Times New Roman" w:hAnsi="Times New Roman" w:cs="Times New Roman"/>
          <w:sz w:val="24"/>
          <w:szCs w:val="24"/>
        </w:rPr>
        <w:t>.</w:t>
      </w:r>
    </w:p>
    <w:p w:rsidR="002F0336" w:rsidRPr="00A63F95" w:rsidRDefault="002F0336" w:rsidP="007A6055">
      <w:pPr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A63F95">
        <w:rPr>
          <w:rFonts w:ascii="Times New Roman" w:hAnsi="Times New Roman" w:cs="Times New Roman"/>
          <w:i/>
          <w:sz w:val="24"/>
          <w:szCs w:val="24"/>
        </w:rPr>
        <w:t>The Biological Perspective</w:t>
      </w:r>
    </w:p>
    <w:p w:rsidR="00C94D65" w:rsidRPr="007A6055" w:rsidRDefault="00B446FF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9466A0" w:rsidRPr="007A6055">
        <w:rPr>
          <w:rFonts w:ascii="Times New Roman" w:hAnsi="Times New Roman" w:cs="Times New Roman"/>
          <w:sz w:val="24"/>
          <w:szCs w:val="24"/>
        </w:rPr>
        <w:t xml:space="preserve">The biological perspective defines the disorder in a biological </w:t>
      </w:r>
      <w:r w:rsidR="0001230D" w:rsidRPr="007A6055">
        <w:rPr>
          <w:rFonts w:ascii="Times New Roman" w:hAnsi="Times New Roman" w:cs="Times New Roman"/>
          <w:sz w:val="24"/>
          <w:szCs w:val="24"/>
        </w:rPr>
        <w:t>contex</w:t>
      </w:r>
      <w:r w:rsidR="009466A0" w:rsidRPr="007A6055">
        <w:rPr>
          <w:rFonts w:ascii="Times New Roman" w:hAnsi="Times New Roman" w:cs="Times New Roman"/>
          <w:sz w:val="24"/>
          <w:szCs w:val="24"/>
        </w:rPr>
        <w:t xml:space="preserve">t, explaining the metabolic processes and physiological risk factors that </w:t>
      </w:r>
      <w:r w:rsidR="000F1715" w:rsidRPr="007A6055">
        <w:rPr>
          <w:rFonts w:ascii="Times New Roman" w:hAnsi="Times New Roman" w:cs="Times New Roman"/>
          <w:sz w:val="24"/>
          <w:szCs w:val="24"/>
        </w:rPr>
        <w:t>trigger</w:t>
      </w:r>
      <w:r w:rsidR="009466A0" w:rsidRPr="007A6055">
        <w:rPr>
          <w:rFonts w:ascii="Times New Roman" w:hAnsi="Times New Roman" w:cs="Times New Roman"/>
          <w:sz w:val="24"/>
          <w:szCs w:val="24"/>
        </w:rPr>
        <w:t xml:space="preserve"> the disorder,</w:t>
      </w:r>
      <w:r w:rsidR="0001230D" w:rsidRPr="007A6055">
        <w:rPr>
          <w:rFonts w:ascii="Times New Roman" w:hAnsi="Times New Roman" w:cs="Times New Roman"/>
          <w:sz w:val="24"/>
          <w:szCs w:val="24"/>
        </w:rPr>
        <w:t xml:space="preserve"> symptoms</w:t>
      </w:r>
      <w:r w:rsidR="009466A0" w:rsidRPr="007A6055">
        <w:rPr>
          <w:rFonts w:ascii="Times New Roman" w:hAnsi="Times New Roman" w:cs="Times New Roman"/>
          <w:sz w:val="24"/>
          <w:szCs w:val="24"/>
        </w:rPr>
        <w:t>,</w:t>
      </w:r>
      <w:r w:rsidR="0001230D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9466A0" w:rsidRPr="007A6055">
        <w:rPr>
          <w:rFonts w:ascii="Times New Roman" w:hAnsi="Times New Roman" w:cs="Times New Roman"/>
          <w:sz w:val="24"/>
          <w:szCs w:val="24"/>
        </w:rPr>
        <w:t>causes</w:t>
      </w:r>
      <w:r w:rsidR="00A63F95">
        <w:rPr>
          <w:rFonts w:ascii="Times New Roman" w:hAnsi="Times New Roman" w:cs="Times New Roman"/>
          <w:sz w:val="24"/>
          <w:szCs w:val="24"/>
        </w:rPr>
        <w:t>,</w:t>
      </w:r>
      <w:r w:rsidR="009466A0" w:rsidRPr="007A6055">
        <w:rPr>
          <w:rFonts w:ascii="Times New Roman" w:hAnsi="Times New Roman" w:cs="Times New Roman"/>
          <w:sz w:val="24"/>
          <w:szCs w:val="24"/>
        </w:rPr>
        <w:t xml:space="preserve"> and the pharmacological options for addressing the disorder.</w:t>
      </w:r>
      <w:r w:rsidR="0001230D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9466A0" w:rsidRPr="007A6055">
        <w:rPr>
          <w:rFonts w:ascii="Times New Roman" w:hAnsi="Times New Roman" w:cs="Times New Roman"/>
          <w:sz w:val="24"/>
          <w:szCs w:val="24"/>
        </w:rPr>
        <w:t>This pe</w:t>
      </w:r>
      <w:r w:rsidR="0001230D" w:rsidRPr="007A6055">
        <w:rPr>
          <w:rFonts w:ascii="Times New Roman" w:hAnsi="Times New Roman" w:cs="Times New Roman"/>
          <w:sz w:val="24"/>
          <w:szCs w:val="24"/>
        </w:rPr>
        <w:t xml:space="preserve">rspective </w:t>
      </w:r>
      <w:r w:rsidR="0001230D" w:rsidRPr="007A6055">
        <w:rPr>
          <w:rFonts w:ascii="Times New Roman" w:hAnsi="Times New Roman" w:cs="Times New Roman"/>
          <w:sz w:val="24"/>
          <w:szCs w:val="24"/>
        </w:rPr>
        <w:lastRenderedPageBreak/>
        <w:t xml:space="preserve">explores the concepts </w:t>
      </w:r>
      <w:r w:rsidR="009466A0" w:rsidRPr="007A6055">
        <w:rPr>
          <w:rFonts w:ascii="Times New Roman" w:hAnsi="Times New Roman" w:cs="Times New Roman"/>
          <w:sz w:val="24"/>
          <w:szCs w:val="24"/>
        </w:rPr>
        <w:t>of neurotransmitters interplay and genetics in causing schizophrenia</w:t>
      </w:r>
      <w:r w:rsidR="000F1715" w:rsidRPr="007A6055">
        <w:rPr>
          <w:rFonts w:ascii="Times New Roman" w:hAnsi="Times New Roman" w:cs="Times New Roman"/>
          <w:sz w:val="24"/>
          <w:szCs w:val="24"/>
        </w:rPr>
        <w:t xml:space="preserve"> </w:t>
      </w:r>
      <w:r w:rsidR="000F171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(Galderisi and Maj, 2009 p.2). </w:t>
      </w:r>
    </w:p>
    <w:p w:rsidR="00544C01" w:rsidRPr="007A6055" w:rsidRDefault="000F1715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According to Simpson, Kellendonk and Kandel, 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2010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p.1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)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symptoms of Schizophrenia are broadly categorized into negative, cognitive and positives symptoms (Simpson, Kellendonk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6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Kandel, 2010 p.1). Positive symptoms include </w:t>
      </w:r>
      <w:r w:rsidR="00E9486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hyperactivity, 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delusions, hallucinations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6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loss of </w:t>
      </w:r>
      <w:r w:rsidR="00C94D6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real</w:t>
      </w:r>
      <w:r w:rsidR="00CA1C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ity and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memo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ry while t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he negative symptoms are more related to social aspects of life.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Schizophrenia people 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lead a solitary life, </w:t>
      </w:r>
      <w:r w:rsidR="00C94D6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have low motivation for social interaction, and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when they </w:t>
      </w:r>
      <w:r w:rsidR="00544C01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are motivate</w:t>
      </w:r>
      <w:r w:rsidR="00CA1C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d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to interact, they often exhibit an abnormal way of interaction (Simpson, Kellendonk and Kandel, 2010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p.1). The cognitive symptoms are evident in the inability of the person to have an organized </w:t>
      </w:r>
      <w:r w:rsidR="00544C01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well</w:t>
      </w:r>
      <w:r w:rsidR="00CA1C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544C01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planned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life. The positive symptoms are common with many mental psychotic disorders and can </w:t>
      </w:r>
      <w:r w:rsidR="00544C01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be easily manage</w:t>
      </w:r>
      <w:r w:rsidR="00CA1C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d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through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Schizophrenia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psychotic drugs</w:t>
      </w:r>
      <w:r w:rsidR="00544C0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9486C" w:rsidRPr="007A6055" w:rsidRDefault="00E9486C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Although the positive symptoms of Schizophrenia are manageable through psychotic medication and therapy, the other symptoms are usually difficult to completely eradicate because they tend to adva</w:t>
      </w:r>
      <w:r w:rsidR="002F033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nce and get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embedded in the personality of that person.</w:t>
      </w:r>
      <w:r w:rsidR="002F033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 biological perspective attributes Schizophrenia to chemical reactions in neurochemicals like dopamine,</w:t>
      </w:r>
      <w:r w:rsidR="009936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2F033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336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selatin</w:t>
      </w:r>
      <w:r w:rsidR="002F033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9936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neurotransmissions abnormalities (Simpson, Kellendonk and Kandel, 2010p.2)</w:t>
      </w:r>
      <w:r w:rsidR="002F033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  <w:r w:rsidR="009936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These chemical changes trigger the positive effects such as delusion and hallucinations. T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herefore, t</w:t>
      </w:r>
      <w:r w:rsidR="009936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his perspective capitalizes heavily on the comprehension of the metabolic and chemical processes that trigger Schizophrenia.</w:t>
      </w:r>
    </w:p>
    <w:p w:rsidR="00BF7B6A" w:rsidRPr="007A6055" w:rsidRDefault="0099364C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Furthermore, the biological </w:t>
      </w:r>
      <w:r w:rsidR="001A53D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perspective explores</w:t>
      </w:r>
      <w:r w:rsidR="000E39D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 risk factors and causes of </w:t>
      </w:r>
      <w:r w:rsidR="000E39D7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Schizop</w:t>
      </w:r>
      <w:r w:rsidR="00CA1C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hr</w:t>
      </w:r>
      <w:r w:rsidR="000E39D7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enia</w:t>
      </w:r>
      <w:r w:rsidR="000E39D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  <w:r w:rsidR="001A53D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 relationship </w:t>
      </w:r>
      <w:r w:rsidR="00CA1C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between</w:t>
      </w:r>
      <w:r w:rsidR="001A53D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genetics and occurrence of Schizophrenia are explored further in this perspective. Also, behavioral aspects and environmental factors like early childhood experiences, extremely stressful life experiences among others are examined </w:t>
      </w:r>
      <w:r w:rsidR="001A53D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lastRenderedPageBreak/>
        <w:t>to determine their role in triggering Schizophrenia. For instance, a stressful and emotionally intense life experience like the loss of dear one can lead t</w:t>
      </w:r>
      <w:r w:rsidR="00BF7B6A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o depression and later to hallucinations, delusions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</w:t>
      </w:r>
      <w:r w:rsidR="00BF7B6A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7B6A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BF7B6A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lack of 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reality consciousness which are</w:t>
      </w:r>
      <w:r w:rsidR="00BF7B6A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symptoms of Schizophrenia onset.</w:t>
      </w:r>
    </w:p>
    <w:p w:rsidR="00BF7B6A" w:rsidRPr="00A63F95" w:rsidRDefault="00BF7B6A" w:rsidP="007A6055">
      <w:pPr>
        <w:spacing w:before="240"/>
        <w:rPr>
          <w:rStyle w:val="selectable"/>
          <w:rFonts w:ascii="Times New Roman" w:hAnsi="Times New Roman" w:cs="Times New Roman"/>
          <w:i/>
          <w:color w:val="000000"/>
          <w:sz w:val="24"/>
          <w:szCs w:val="24"/>
        </w:rPr>
      </w:pPr>
      <w:r w:rsidRPr="00A63F95">
        <w:rPr>
          <w:rStyle w:val="selectable"/>
          <w:rFonts w:ascii="Times New Roman" w:hAnsi="Times New Roman" w:cs="Times New Roman"/>
          <w:i/>
          <w:color w:val="000000"/>
          <w:sz w:val="24"/>
          <w:szCs w:val="24"/>
        </w:rPr>
        <w:t>Psychological Perspective.</w:t>
      </w:r>
    </w:p>
    <w:p w:rsidR="00BF7B6A" w:rsidRPr="007A6055" w:rsidRDefault="00BF7B6A" w:rsidP="007A6055">
      <w:pPr>
        <w:spacing w:before="24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ab/>
        <w:t xml:space="preserve">Psychological perspective examines Schizophrenia 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using human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psychological </w:t>
      </w:r>
      <w:r w:rsidR="00A63F9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aspects,</w:t>
      </w:r>
      <w:r w:rsidR="00CA1C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conscious and unconscious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mental processes such as behavior, cognition, personality, em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o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tions, conation, 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judgments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 frustrations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 adjus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tments,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phenomenology,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inter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e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sts, desires, interests, stereotypes among others. To understand Schizophrenia, the psychological perspective examines the 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behavioral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psychology of the person as well as the mental processes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that trigger or act as responses to various life experiences in people with Schizophrenia. </w:t>
      </w:r>
      <w:r w:rsidR="00957C99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Therefore, the p</w:t>
      </w:r>
      <w:r w:rsidR="00A938B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sych</w:t>
      </w:r>
      <w:r w:rsidR="00957C99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ol</w:t>
      </w:r>
      <w:r w:rsidR="00A938B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ogical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perspective mainly capitalizes on the impacts of Schizophrenia on </w:t>
      </w:r>
      <w:r w:rsidR="00957C9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938B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psychological</w:t>
      </w:r>
      <w:r w:rsidR="00957C9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processes on 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957C9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life of the</w:t>
      </w:r>
      <w:r w:rsidR="00A938B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individual.</w:t>
      </w:r>
      <w:r w:rsidR="00957C9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Furthermore, a </w:t>
      </w:r>
      <w:r w:rsidR="00957C99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p</w:t>
      </w:r>
      <w:r w:rsidR="00E341F7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sychologist</w:t>
      </w:r>
      <w:r w:rsidR="00E341F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uses empirical methods to deduce cause and effect relations between various psychological variables and Schizophrenia.</w:t>
      </w:r>
    </w:p>
    <w:p w:rsidR="00086E2D" w:rsidRPr="007A6055" w:rsidRDefault="00A938B4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Although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this perspective mainly examines the impact of Schizophrenia on the psychological aspects of the individual, it is dependent on the biological knowledge of </w:t>
      </w:r>
      <w:r w:rsidR="00EE103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 disorder. This knowledge is crucial in forming a comprehension basis for psychologists to formulate psychotherapy treatment options for patients. Furthermore, this perspective focus on Schizophrenia management options which include psychoth</w:t>
      </w:r>
      <w:r w:rsidR="00957C9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erapy and psychotic drugs</w:t>
      </w:r>
      <w:r w:rsidR="00EE103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 Ps</w:t>
      </w:r>
      <w:r w:rsidR="00E341F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y</w:t>
      </w:r>
      <w:r w:rsidR="00EE103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chological therapies are common treatment options in Schizophrenia management.</w:t>
      </w:r>
      <w:r w:rsidR="00E341F7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 common psychological therapy for Schizophrenia is cognitive behavioral therapy</w:t>
      </w:r>
      <w:r w:rsidR="00086E2D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It is a psychotherapeutic treatment for mental problems that </w:t>
      </w:r>
      <w:r w:rsidR="00086E2D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encourage</w:t>
      </w:r>
      <w:r w:rsidR="00086E2D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 patient to talk and get guidance on comprehending how their emotions affect their behavior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1D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(Slade, 2010 p.8)</w:t>
      </w:r>
      <w:r w:rsidR="00086E2D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This </w:t>
      </w:r>
      <w:r w:rsidR="00086E2D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lastRenderedPageBreak/>
        <w:t>treatment options advocates for conscious comprehension and control of emotions in order to control behavior.</w:t>
      </w:r>
    </w:p>
    <w:p w:rsidR="00DB2145" w:rsidRPr="007A6055" w:rsidRDefault="00086E2D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Moreover, 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thoroughly trained and licensed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psychologists also can prescribe drugs in extreme cases of Schizophrenia and other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mental problems.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These drugs help in managing schizophrenia as an augmentation to the psychotherapy. Also, during therapy sessions, the psychologists impart life management skill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s to the patient to help the patients 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manage their lives. These skills range from simple emotions and behavior control techniques </w:t>
      </w:r>
      <w:r w:rsidR="00CA21D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for personal recovery 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B106F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sophisticate</w:t>
      </w:r>
      <w:r w:rsidR="0063538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d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techniques and medications</w:t>
      </w:r>
      <w:r w:rsidR="00CA21D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(Slade, 2010 p.3)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 Basically, the psychological perspective analyses Schizophrenia using the psychological impacts of the diseas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e as well as</w:t>
      </w:r>
      <w:r w:rsidR="00CA21D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psychological 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approaches such as </w:t>
      </w:r>
      <w:r w:rsidR="00CA21D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cognitive behavioral </w:t>
      </w:r>
      <w:r w:rsidR="00B106F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therapy to manage the disorder.</w:t>
      </w:r>
    </w:p>
    <w:p w:rsidR="00B106F4" w:rsidRPr="00A63F95" w:rsidRDefault="00B106F4" w:rsidP="007A6055">
      <w:pPr>
        <w:spacing w:before="240"/>
        <w:rPr>
          <w:rStyle w:val="selectable"/>
          <w:rFonts w:ascii="Times New Roman" w:hAnsi="Times New Roman" w:cs="Times New Roman"/>
          <w:i/>
          <w:color w:val="000000"/>
          <w:sz w:val="24"/>
          <w:szCs w:val="24"/>
        </w:rPr>
      </w:pPr>
      <w:r w:rsidRPr="00A63F95">
        <w:rPr>
          <w:rStyle w:val="selectable"/>
          <w:rFonts w:ascii="Times New Roman" w:hAnsi="Times New Roman" w:cs="Times New Roman"/>
          <w:i/>
          <w:color w:val="000000"/>
          <w:sz w:val="24"/>
          <w:szCs w:val="24"/>
        </w:rPr>
        <w:t>Sociology Perspective.</w:t>
      </w:r>
    </w:p>
    <w:p w:rsidR="00B928D6" w:rsidRPr="007A6055" w:rsidRDefault="00B928D6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Sociological perspective employs the social causation, critical theory, social constructivism, social realism and 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social reaction</w:t>
      </w:r>
      <w:r w:rsidR="00B1781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theories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in constructing </w:t>
      </w:r>
      <w:r w:rsidR="00A63F9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comprehension of Schizophrenia. The social causation approach examines social causes of Schizophrenia</w:t>
      </w:r>
      <w:r w:rsidR="00DB214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so as to understand the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impacts that this disorder has on the social life of the individual. </w:t>
      </w:r>
      <w:r w:rsidR="00DB214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 causation theory establishes the relationship between the social demerit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s</w:t>
      </w:r>
      <w:r w:rsidR="00DB214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and Schizophrenia (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Rogers, Pescosolido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73F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Pilgrim, 2014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214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p.9)</w:t>
      </w:r>
      <w:r w:rsidR="00B1781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  <w:r w:rsidR="00DB214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81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Moreover, a critical theory criticizes the society for their responsibility and contribution to Sc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hizophrenia whereas social interaction</w:t>
      </w:r>
      <w:r w:rsidR="00B1781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examines the social reactions arising from S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chizophrenia mental disorder (Rogers, Pescosolido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,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73F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Pilgrim, 2014 p.10)</w:t>
      </w:r>
      <w:r w:rsidR="00B1781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1781F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Furthermore</w:t>
      </w:r>
      <w:r w:rsidR="0063538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B1781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social constructivism examines the concept of reality using various social forces that define reality. Also, this social approach argues that sociology is influenced by the activities of people.  </w:t>
      </w:r>
      <w:r w:rsidR="0053344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Social intervention for patients with Schizophrenia includes guidance and counseling, </w:t>
      </w:r>
      <w:r w:rsidR="00533449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self</w:t>
      </w:r>
      <w:r w:rsidR="0063538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533449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help</w:t>
      </w:r>
      <w:r w:rsidR="0053344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groups, rehabilitation among others.</w:t>
      </w:r>
    </w:p>
    <w:p w:rsidR="00533449" w:rsidRPr="007A6055" w:rsidRDefault="00533449" w:rsidP="00A63F95">
      <w:pPr>
        <w:spacing w:before="240"/>
        <w:ind w:firstLine="720"/>
        <w:jc w:val="center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lastRenderedPageBreak/>
        <w:t>A Comparison and Contrast of Biological, Psychological and Sociological Perspectives of Schizophrenia.</w:t>
      </w:r>
    </w:p>
    <w:p w:rsidR="00A0373F" w:rsidRPr="007A6055" w:rsidRDefault="00533449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 most useful perspectives in gaining knowledge and comprehension of Schizophrenia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are biological and psychological perspectives. To begin with, </w:t>
      </w:r>
      <w:r w:rsidR="007245E9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 approach</w:t>
      </w:r>
      <w:r w:rsidR="00A543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and the scope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used by these perspectives in exploring Schizophrenia are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critical 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criteria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in evaluating the relevance and 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suitability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of the above perspective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in explaining 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and promoting 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our comprehension of Schizophrenia mental disorder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bio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logical perspective 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presents a detailed elaboration </w:t>
      </w:r>
      <w:r w:rsidR="002B6D71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o</w:t>
      </w:r>
      <w:r w:rsidR="0063538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f</w:t>
      </w:r>
      <w:r w:rsidR="002B6D71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 definition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, symptoms, causes, physiological process and chemical process that trigger or control Schizophrenia.  It is evident that this perspective provides a comprehensive </w:t>
      </w:r>
      <w:r w:rsidR="00A543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scope 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of information needed to gain 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="00A0373F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understanding</w:t>
      </w:r>
      <w:r w:rsidR="00A0373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of Schizophrenia.</w:t>
      </w:r>
      <w:r w:rsidR="00A543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This app</w:t>
      </w:r>
      <w:r w:rsidR="0063538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roach has a wider scope than</w:t>
      </w:r>
      <w:r w:rsidR="00A543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psychological and sociological perspectives. </w:t>
      </w:r>
    </w:p>
    <w:p w:rsidR="00336082" w:rsidRPr="007A6055" w:rsidRDefault="00A0373F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Furthermore, the psychological dimension employed in the psychological perspective explains the </w:t>
      </w:r>
      <w:r w:rsidR="00FD34F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role of various psychological such as behavior, emotions, personality, </w:t>
      </w:r>
      <w:r w:rsid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and cognition among others in </w:t>
      </w:r>
      <w:r w:rsidR="00E5754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triggering or influencing Schizophrenia and how this disorder </w:t>
      </w:r>
      <w:r w:rsidR="00E5754E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affect</w:t>
      </w:r>
      <w:r w:rsidR="00635385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</w:t>
      </w:r>
      <w:r w:rsidR="00E5754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these psychological variables. </w:t>
      </w:r>
      <w:r w:rsidR="00A543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The scope covers psychological aspects only. </w:t>
      </w:r>
      <w:r w:rsidR="00E5754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Basically, this perspective establishes a relationship between Schizophrenia and various psychological variables.</w:t>
      </w:r>
      <w:r w:rsidR="00ED77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34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It gives </w:t>
      </w:r>
      <w:r w:rsidR="00E5754E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crucial information on how to manage Schizophrenia. </w:t>
      </w:r>
      <w:r w:rsidR="00ED77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It outlines various psychological options available for treating and managing this mental disorder. Various therapeutic treatment options particularly cognitive behavioral therapy are discussed in this appro</w:t>
      </w:r>
      <w:r w:rsidR="0088559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ach. Moreover, this perspective</w:t>
      </w:r>
      <w:r w:rsidR="00ED77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77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provide</w:t>
      </w:r>
      <w:r w:rsidR="00885596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</w:t>
      </w:r>
      <w:r w:rsidR="0088559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better comprehension because</w:t>
      </w:r>
      <w:r w:rsidR="00ED77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it </w:t>
      </w:r>
      <w:r w:rsidR="00ED77BB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advocate</w:t>
      </w:r>
      <w:r w:rsidR="00885596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</w:t>
      </w:r>
      <w:r w:rsidR="00ED77BB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for personal recovery and life management skills for Schizophrenic patients.</w:t>
      </w:r>
      <w:r w:rsidR="00336082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3F95" w:rsidRDefault="00A5434C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Furthermore, </w:t>
      </w:r>
      <w:r w:rsidR="00F4369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sociological perspectives </w:t>
      </w:r>
      <w:r w:rsidR="00F4369C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describe</w:t>
      </w:r>
      <w:r w:rsidR="00F4369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 aspects of Schizophrenia in a social setup context such as a family or society set up using various theories to examine the impacts of this mental disorder on various social aspects.</w:t>
      </w:r>
      <w:r w:rsidR="003B1B9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The scope covers the social aspects 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of Schizophrenia only. </w:t>
      </w:r>
      <w:r w:rsidR="00F4369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It also </w:t>
      </w:r>
      <w:r w:rsidR="003B1B9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examines</w:t>
      </w:r>
      <w:r w:rsidR="00F4369C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 role of various social variables in </w:t>
      </w:r>
      <w:r w:rsidR="003B1B9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influencing </w:t>
      </w:r>
      <w:r w:rsidR="00651CFF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 onset o</w:t>
      </w: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f Schizophrenia.</w:t>
      </w:r>
      <w:r w:rsidR="00A63F9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These three perspectives have a similarity in that they both attempt to shed light on a mental health disorder with a view </w:t>
      </w:r>
      <w:r w:rsidR="00885272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to</w:t>
      </w:r>
      <w:r w:rsidR="00885272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272" w:rsidRPr="00885272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enhanc</w:t>
      </w:r>
      <w:r w:rsidR="00885272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ing</w:t>
      </w:r>
      <w:r w:rsidR="00A63F9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comprehension of the disorder. Although the approaches used in each of </w:t>
      </w:r>
      <w:r w:rsidR="00A63F95" w:rsidRPr="00885272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these perspective</w:t>
      </w:r>
      <w:r w:rsidR="00885272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s</w:t>
      </w:r>
      <w:r w:rsidR="00A63F9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272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are</w:t>
      </w:r>
      <w:r w:rsidR="00A63F9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different, they share a common objective of fostering an understanding of Schizophrenia.</w:t>
      </w:r>
    </w:p>
    <w:p w:rsidR="00336082" w:rsidRPr="007A6055" w:rsidRDefault="00336082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In my opinion, biological and psychological perspectives are the most suitable because they cover a wider sc</w:t>
      </w:r>
      <w:r w:rsidR="00917298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ope in explaining Schizophrenia particularly; the biological scope of information is very wide and provides a lot of foundational information. 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Therefore, o</w:t>
      </w:r>
      <w:r w:rsidR="00917298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f the three, biological perspective is thus, the most 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useful and appropriate</w:t>
      </w:r>
      <w:r w:rsidR="00917298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in enabling us to 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better comprehend Schizophrenia</w:t>
      </w:r>
      <w:r w:rsidR="00D4781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and this decision is supported by years of research work done by </w:t>
      </w:r>
      <w:r w:rsidR="001E189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myriad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researchers in the mental health field as seen in the credible sources cited above in this essay.  </w:t>
      </w:r>
    </w:p>
    <w:p w:rsidR="00A63F95" w:rsidRDefault="00D47816" w:rsidP="00A63F9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In conclusion, the biopsychos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ocial model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of examining Schizophrenia is very relevant in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building the knowledge base on Schizophrenia. In fact, a sound analysis of any mental health problem should incorporate biological, psychology and sociology aspects. In my </w:t>
      </w:r>
      <w:r w:rsidR="00D61C56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opinion</w:t>
      </w:r>
      <w:r w:rsidR="001E189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an understanding of biological aspects of schizophrenia aids psychologists and social works to better and professionally work with Schizophrenic patients. </w:t>
      </w:r>
      <w:r w:rsidR="001E189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="00D61C56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 xml:space="preserve"> my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profound opinion, psychology and social therapies help a lot in managing Schizophrenia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but the biological perspective provide the foundational knowledge that all practitioners dealing with Schizophrenic people requires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1C56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Although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they are 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different, these perspecti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ves complement each other and are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highly in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ter</w:t>
      </w:r>
      <w:r w:rsidR="00D61C56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dependent.</w:t>
      </w:r>
      <w:r w:rsidR="007A6055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However, the approach</w:t>
      </w:r>
      <w:r w:rsidR="00166F63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and the treatment options vary across these perspectives. For </w:t>
      </w:r>
      <w:r w:rsidR="00166F63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instance</w:t>
      </w:r>
      <w:r w:rsidR="001E1894" w:rsidRPr="007A6055">
        <w:rPr>
          <w:rStyle w:val="selectable"/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166F63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social workers cannot prescribe medication while some psychologists and medical psychiatrists can prescribe.</w:t>
      </w:r>
      <w:r w:rsidR="001E1894"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3F95" w:rsidRDefault="00A63F95" w:rsidP="00A63F9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</w:p>
    <w:p w:rsidR="00CA21D4" w:rsidRPr="007A6055" w:rsidRDefault="007A6055" w:rsidP="007A6055">
      <w:pPr>
        <w:spacing w:before="240"/>
        <w:jc w:val="center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:rsidR="007A6055" w:rsidRPr="007A6055" w:rsidRDefault="007A6055" w:rsidP="007A6055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Galderisi, S. and Maj, M. (2009). Deficit schizophrenia: An overview of clinical, biological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and treatment aspects. </w:t>
      </w:r>
      <w:r w:rsidRPr="007A6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European Psychiatry</w:t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24(8), pp.493-500.</w:t>
      </w:r>
    </w:p>
    <w:p w:rsidR="007A6055" w:rsidRPr="007A6055" w:rsidRDefault="007A6055" w:rsidP="007A6055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Rogers, A., Pescosolido, B. and Pilgrim, D. (2014). </w:t>
      </w:r>
      <w:r w:rsidRPr="007A6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 xml:space="preserve">The SAGE handbook of mental health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ab/>
      </w:r>
      <w:r w:rsidRPr="007A6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and illness</w:t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.</w:t>
      </w:r>
    </w:p>
    <w:p w:rsidR="007A6055" w:rsidRPr="007A6055" w:rsidRDefault="007A6055" w:rsidP="007A6055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Scarr, E., Cowie, T., Kanellakis, S., Sundram, S., Pantelis, C. and Dean, B. (2008). Decreased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cortical muscarinic receptors define a subgroup of subjects with schizophrenia.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A6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Molecular Psychiatry</w:t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14(11), pp.1017-1023.</w:t>
      </w:r>
    </w:p>
    <w:p w:rsidR="007A6055" w:rsidRPr="007A6055" w:rsidRDefault="007A6055" w:rsidP="007A6055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Simpson, E., Kellendonk, C. and Kandel, E. (2010). A Possible Role for the Striatum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Pathogenesis of the Cognitive Symptoms of Schizophrenia. </w:t>
      </w:r>
      <w:r w:rsidRPr="007A6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Neuron</w:t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65(5), pp.585-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596.</w:t>
      </w:r>
    </w:p>
    <w:p w:rsidR="007A6055" w:rsidRPr="007A6055" w:rsidRDefault="007A6055" w:rsidP="007A6055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Slade, M. (2010). Mental illness and well-being: the central importance of positive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ab/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psychology and recovery approaches. </w:t>
      </w:r>
      <w:r w:rsidRPr="007A6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BMC Health Services Research</w:t>
      </w:r>
      <w:r w:rsidRPr="007A6055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10(1).</w:t>
      </w:r>
    </w:p>
    <w:p w:rsidR="00B106F4" w:rsidRPr="007A6055" w:rsidRDefault="00B106F4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</w:p>
    <w:p w:rsidR="00B106F4" w:rsidRPr="007A6055" w:rsidRDefault="00B106F4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</w:p>
    <w:p w:rsidR="00B106F4" w:rsidRPr="007A6055" w:rsidRDefault="00B106F4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</w:p>
    <w:p w:rsidR="00A938B4" w:rsidRPr="007A6055" w:rsidRDefault="00A938B4" w:rsidP="007A6055">
      <w:pPr>
        <w:spacing w:before="24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</w:p>
    <w:p w:rsidR="00BF7B6A" w:rsidRPr="007A6055" w:rsidRDefault="00BF7B6A" w:rsidP="007A6055">
      <w:pPr>
        <w:spacing w:before="24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</w:p>
    <w:p w:rsidR="0099364C" w:rsidRPr="007A6055" w:rsidRDefault="00BF7B6A" w:rsidP="007A6055">
      <w:pPr>
        <w:spacing w:before="240"/>
        <w:ind w:firstLine="720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6055" w:rsidRPr="00A63F95" w:rsidRDefault="00544C01" w:rsidP="00A63F95">
      <w:pPr>
        <w:spacing w:before="24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A6055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7A6055" w:rsidRPr="00A63F95" w:rsidSect="00326447">
      <w:headerReference w:type="default" r:id="rId6"/>
      <w:headerReference w:type="first" r:id="rId7"/>
      <w:pgSz w:w="11906" w:h="16838"/>
      <w:pgMar w:top="1440" w:right="1440" w:bottom="1440" w:left="1440" w:header="567" w:footer="144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E6D" w:rsidRDefault="005E5E6D" w:rsidP="00326447">
      <w:pPr>
        <w:spacing w:after="0" w:line="240" w:lineRule="auto"/>
      </w:pPr>
      <w:r>
        <w:separator/>
      </w:r>
    </w:p>
  </w:endnote>
  <w:endnote w:type="continuationSeparator" w:id="1">
    <w:p w:rsidR="005E5E6D" w:rsidRDefault="005E5E6D" w:rsidP="0032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E6D" w:rsidRDefault="005E5E6D" w:rsidP="00326447">
      <w:pPr>
        <w:spacing w:after="0" w:line="240" w:lineRule="auto"/>
      </w:pPr>
      <w:r>
        <w:separator/>
      </w:r>
    </w:p>
  </w:footnote>
  <w:footnote w:type="continuationSeparator" w:id="1">
    <w:p w:rsidR="005E5E6D" w:rsidRDefault="005E5E6D" w:rsidP="0032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006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6447" w:rsidRPr="00326447" w:rsidRDefault="0032644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6447">
          <w:rPr>
            <w:rFonts w:ascii="Times New Roman" w:hAnsi="Times New Roman" w:cs="Times New Roman"/>
            <w:sz w:val="24"/>
            <w:szCs w:val="24"/>
          </w:rPr>
          <w:t xml:space="preserve">SCHIZOPHRENIA   </w:t>
        </w:r>
        <w:r w:rsidRPr="003264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64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64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527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264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6447" w:rsidRDefault="003264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820006475"/>
      <w:docPartObj>
        <w:docPartGallery w:val="Page Numbers (Top of Page)"/>
        <w:docPartUnique/>
      </w:docPartObj>
    </w:sdtPr>
    <w:sdtContent>
      <w:p w:rsidR="00326447" w:rsidRPr="00326447" w:rsidRDefault="0032644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6447">
          <w:rPr>
            <w:rFonts w:ascii="Times New Roman" w:hAnsi="Times New Roman" w:cs="Times New Roman"/>
            <w:sz w:val="24"/>
            <w:szCs w:val="24"/>
          </w:rPr>
          <w:t xml:space="preserve">Running head: SCHIZOPHRENIA   </w:t>
        </w:r>
        <w:r w:rsidRPr="003264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64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64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527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264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6447" w:rsidRDefault="003264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Y0MDcxNDQyNLYwNjFT0lEKTi0uzszPAykwqgUApyQ+6SwAAAA="/>
  </w:docVars>
  <w:rsids>
    <w:rsidRoot w:val="00413831"/>
    <w:rsid w:val="0001230D"/>
    <w:rsid w:val="00086E2D"/>
    <w:rsid w:val="0009572A"/>
    <w:rsid w:val="000A39F6"/>
    <w:rsid w:val="000E39D7"/>
    <w:rsid w:val="000F1715"/>
    <w:rsid w:val="001209B1"/>
    <w:rsid w:val="001610AC"/>
    <w:rsid w:val="00166F63"/>
    <w:rsid w:val="001A53D7"/>
    <w:rsid w:val="001E1894"/>
    <w:rsid w:val="00297B38"/>
    <w:rsid w:val="002B6D71"/>
    <w:rsid w:val="002F0336"/>
    <w:rsid w:val="00321EFF"/>
    <w:rsid w:val="00326447"/>
    <w:rsid w:val="00336082"/>
    <w:rsid w:val="003B1B96"/>
    <w:rsid w:val="00403A2A"/>
    <w:rsid w:val="00413831"/>
    <w:rsid w:val="004E12C0"/>
    <w:rsid w:val="00533449"/>
    <w:rsid w:val="00544C01"/>
    <w:rsid w:val="00550128"/>
    <w:rsid w:val="005E5E6D"/>
    <w:rsid w:val="0060582F"/>
    <w:rsid w:val="00635385"/>
    <w:rsid w:val="00651CFF"/>
    <w:rsid w:val="006F219F"/>
    <w:rsid w:val="007245E9"/>
    <w:rsid w:val="007A6055"/>
    <w:rsid w:val="007F6BF7"/>
    <w:rsid w:val="008429F9"/>
    <w:rsid w:val="00885272"/>
    <w:rsid w:val="00885596"/>
    <w:rsid w:val="008920A2"/>
    <w:rsid w:val="00917298"/>
    <w:rsid w:val="009269E8"/>
    <w:rsid w:val="009466A0"/>
    <w:rsid w:val="00957C99"/>
    <w:rsid w:val="0099364C"/>
    <w:rsid w:val="00A0373F"/>
    <w:rsid w:val="00A11F30"/>
    <w:rsid w:val="00A5434C"/>
    <w:rsid w:val="00A63F95"/>
    <w:rsid w:val="00A938B4"/>
    <w:rsid w:val="00AC535B"/>
    <w:rsid w:val="00B106F4"/>
    <w:rsid w:val="00B1781F"/>
    <w:rsid w:val="00B446FF"/>
    <w:rsid w:val="00B928D6"/>
    <w:rsid w:val="00B975FC"/>
    <w:rsid w:val="00BF7B6A"/>
    <w:rsid w:val="00C94D65"/>
    <w:rsid w:val="00CA1CBB"/>
    <w:rsid w:val="00CA21D4"/>
    <w:rsid w:val="00D47816"/>
    <w:rsid w:val="00D61C56"/>
    <w:rsid w:val="00DB2145"/>
    <w:rsid w:val="00DB4FEE"/>
    <w:rsid w:val="00E341F7"/>
    <w:rsid w:val="00E5754E"/>
    <w:rsid w:val="00E9486C"/>
    <w:rsid w:val="00ED77BB"/>
    <w:rsid w:val="00EE103E"/>
    <w:rsid w:val="00EE7B4E"/>
    <w:rsid w:val="00F4369C"/>
    <w:rsid w:val="00FC759A"/>
    <w:rsid w:val="00FD34FE"/>
    <w:rsid w:val="00FF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E8"/>
  </w:style>
  <w:style w:type="paragraph" w:styleId="Heading2">
    <w:name w:val="heading 2"/>
    <w:basedOn w:val="Normal"/>
    <w:link w:val="Heading2Char"/>
    <w:uiPriority w:val="9"/>
    <w:qFormat/>
    <w:rsid w:val="007A6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403A2A"/>
  </w:style>
  <w:style w:type="character" w:styleId="Hyperlink">
    <w:name w:val="Hyperlink"/>
    <w:basedOn w:val="DefaultParagraphFont"/>
    <w:uiPriority w:val="99"/>
    <w:semiHidden/>
    <w:unhideWhenUsed/>
    <w:rsid w:val="000F1715"/>
    <w:rPr>
      <w:color w:val="336699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60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6055"/>
    <w:pPr>
      <w:spacing w:after="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47"/>
  </w:style>
  <w:style w:type="paragraph" w:styleId="Footer">
    <w:name w:val="footer"/>
    <w:basedOn w:val="Normal"/>
    <w:link w:val="FooterChar"/>
    <w:uiPriority w:val="99"/>
    <w:semiHidden/>
    <w:unhideWhenUsed/>
    <w:rsid w:val="0032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0058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6383">
                                  <w:marLeft w:val="185"/>
                                  <w:marRight w:val="185"/>
                                  <w:marTop w:val="185"/>
                                  <w:marBottom w:val="185"/>
                                  <w:divBdr>
                                    <w:top w:val="single" w:sz="4" w:space="23" w:color="D4D4D4"/>
                                    <w:left w:val="single" w:sz="4" w:space="28" w:color="D4D4D4"/>
                                    <w:bottom w:val="single" w:sz="4" w:space="23" w:color="D4D4D4"/>
                                    <w:right w:val="single" w:sz="4" w:space="28" w:color="D4D4D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3</cp:revision>
  <dcterms:created xsi:type="dcterms:W3CDTF">2018-06-10T12:30:00Z</dcterms:created>
  <dcterms:modified xsi:type="dcterms:W3CDTF">2018-06-11T08:51:00Z</dcterms:modified>
</cp:coreProperties>
</file>